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F" w:rsidRDefault="004B24F7" w:rsidP="004B24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Osnova odborného výcviku měsíc </w:t>
      </w:r>
      <w:r w:rsidR="00C5269E">
        <w:rPr>
          <w:b/>
          <w:sz w:val="32"/>
          <w:szCs w:val="32"/>
        </w:rPr>
        <w:t xml:space="preserve">Duben </w:t>
      </w:r>
      <w:r w:rsidR="0094296C">
        <w:rPr>
          <w:b/>
          <w:sz w:val="32"/>
          <w:szCs w:val="32"/>
        </w:rPr>
        <w:t>2020</w:t>
      </w:r>
    </w:p>
    <w:p w:rsidR="002E51E5" w:rsidRDefault="002E51E5" w:rsidP="004B24F7">
      <w:pPr>
        <w:jc w:val="center"/>
        <w:rPr>
          <w:b/>
          <w:sz w:val="32"/>
          <w:szCs w:val="32"/>
        </w:rPr>
      </w:pPr>
    </w:p>
    <w:p w:rsidR="004B24F7" w:rsidRDefault="004B24F7" w:rsidP="004B24F7">
      <w:pPr>
        <w:rPr>
          <w:sz w:val="32"/>
          <w:szCs w:val="32"/>
        </w:rPr>
      </w:pPr>
      <w:r>
        <w:rPr>
          <w:sz w:val="32"/>
          <w:szCs w:val="32"/>
        </w:rPr>
        <w:t>Třída II. E</w:t>
      </w:r>
    </w:p>
    <w:p w:rsidR="004B24F7" w:rsidRDefault="004B24F7" w:rsidP="004B24F7">
      <w:pPr>
        <w:rPr>
          <w:sz w:val="32"/>
          <w:szCs w:val="32"/>
        </w:rPr>
      </w:pPr>
    </w:p>
    <w:tbl>
      <w:tblPr>
        <w:tblStyle w:val="Mkatabulky"/>
        <w:tblW w:w="5567" w:type="pct"/>
        <w:tblLook w:val="01E0"/>
      </w:tblPr>
      <w:tblGrid>
        <w:gridCol w:w="1260"/>
        <w:gridCol w:w="6016"/>
        <w:gridCol w:w="3065"/>
      </w:tblGrid>
      <w:tr w:rsidR="004B24F7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F7" w:rsidRDefault="00D97E9B" w:rsidP="00D97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54F6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454F6C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Pr="00D97E9B" w:rsidRDefault="00D97E9B" w:rsidP="00D97E9B">
            <w:pPr>
              <w:spacing w:line="24" w:lineRule="atLeast"/>
              <w:rPr>
                <w:sz w:val="32"/>
                <w:szCs w:val="32"/>
              </w:rPr>
            </w:pPr>
            <w:r w:rsidRPr="00D97E9B">
              <w:rPr>
                <w:sz w:val="32"/>
                <w:szCs w:val="32"/>
              </w:rPr>
              <w:t>Francouzský systém obsluhy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7" w:rsidRDefault="004B24F7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D97E9B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12C4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9B" w:rsidRPr="00D97E9B" w:rsidRDefault="00D97E9B" w:rsidP="00D97E9B">
            <w:pPr>
              <w:pStyle w:val="Obsahtabulky"/>
              <w:rPr>
                <w:rFonts w:eastAsia="Times New Roman"/>
                <w:kern w:val="0"/>
                <w:sz w:val="32"/>
                <w:szCs w:val="32"/>
              </w:rPr>
            </w:pPr>
            <w:r w:rsidRPr="00D97E9B">
              <w:rPr>
                <w:rFonts w:eastAsia="Times New Roman"/>
                <w:kern w:val="0"/>
                <w:sz w:val="32"/>
                <w:szCs w:val="32"/>
              </w:rPr>
              <w:t>Způsoby obsluhy</w:t>
            </w:r>
          </w:p>
          <w:p w:rsidR="00D97E9B" w:rsidRPr="00D97E9B" w:rsidRDefault="00D97E9B" w:rsidP="00D97E9B">
            <w:pPr>
              <w:pStyle w:val="Obsahtabulky"/>
              <w:rPr>
                <w:rFonts w:eastAsia="Times New Roman"/>
                <w:kern w:val="0"/>
                <w:sz w:val="32"/>
                <w:szCs w:val="32"/>
              </w:rPr>
            </w:pPr>
            <w:r w:rsidRPr="00D97E9B">
              <w:rPr>
                <w:rFonts w:eastAsia="Times New Roman"/>
                <w:kern w:val="0"/>
                <w:sz w:val="32"/>
                <w:szCs w:val="32"/>
              </w:rPr>
              <w:t>- restaurační, kavárenský, vinárenský,</w:t>
            </w:r>
          </w:p>
          <w:p w:rsidR="00012C40" w:rsidRPr="00012C40" w:rsidRDefault="00D97E9B" w:rsidP="00D97E9B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sz w:val="32"/>
                <w:szCs w:val="32"/>
              </w:rPr>
            </w:pPr>
            <w:r w:rsidRPr="00D97E9B">
              <w:rPr>
                <w:sz w:val="32"/>
                <w:szCs w:val="32"/>
              </w:rPr>
              <w:t xml:space="preserve">  slavnostní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40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D97E9B" w:rsidP="009429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94296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36" w:rsidRPr="00051036" w:rsidRDefault="00051036" w:rsidP="00D97E9B">
            <w:pPr>
              <w:pStyle w:val="Obsahtabulky"/>
              <w:snapToGrid w:val="0"/>
              <w:rPr>
                <w:rFonts w:eastAsia="Times New Roman"/>
                <w:kern w:val="0"/>
                <w:sz w:val="32"/>
                <w:szCs w:val="32"/>
              </w:rPr>
            </w:pPr>
            <w:r w:rsidRPr="00051036">
              <w:rPr>
                <w:rFonts w:eastAsia="Times New Roman"/>
                <w:kern w:val="0"/>
                <w:sz w:val="32"/>
                <w:szCs w:val="32"/>
              </w:rPr>
              <w:t xml:space="preserve">Upevňování dovedností </w:t>
            </w:r>
          </w:p>
          <w:p w:rsidR="00D97E9B" w:rsidRPr="00051036" w:rsidRDefault="00D97E9B" w:rsidP="00051036">
            <w:pPr>
              <w:pStyle w:val="Obsahtabulky"/>
              <w:snapToGrid w:val="0"/>
              <w:rPr>
                <w:rFonts w:eastAsia="Times New Roman"/>
                <w:kern w:val="0"/>
                <w:sz w:val="32"/>
                <w:szCs w:val="32"/>
              </w:rPr>
            </w:pPr>
            <w:r w:rsidRPr="00051036">
              <w:rPr>
                <w:rFonts w:eastAsia="Times New Roman"/>
                <w:kern w:val="0"/>
                <w:sz w:val="32"/>
                <w:szCs w:val="32"/>
              </w:rPr>
              <w:t>Hovězí maso</w:t>
            </w:r>
            <w:r w:rsidR="00051036" w:rsidRPr="00051036">
              <w:rPr>
                <w:rFonts w:eastAsia="Times New Roman"/>
                <w:kern w:val="0"/>
                <w:sz w:val="32"/>
                <w:szCs w:val="32"/>
              </w:rPr>
              <w:t xml:space="preserve"> - </w:t>
            </w:r>
            <w:r w:rsidRPr="00051036">
              <w:rPr>
                <w:rFonts w:eastAsia="Times New Roman"/>
                <w:kern w:val="0"/>
                <w:sz w:val="32"/>
                <w:szCs w:val="32"/>
              </w:rPr>
              <w:t>příprava a předběžná úprava potravin</w:t>
            </w:r>
          </w:p>
          <w:p w:rsidR="00051036" w:rsidRPr="00051036" w:rsidRDefault="00D97E9B" w:rsidP="00051036">
            <w:pPr>
              <w:pStyle w:val="Obsahtabulky"/>
              <w:rPr>
                <w:rFonts w:eastAsia="Times New Roman"/>
                <w:kern w:val="0"/>
                <w:sz w:val="32"/>
                <w:szCs w:val="32"/>
              </w:rPr>
            </w:pPr>
            <w:r w:rsidRPr="00051036">
              <w:rPr>
                <w:rFonts w:eastAsia="Times New Roman"/>
                <w:kern w:val="0"/>
                <w:sz w:val="32"/>
                <w:szCs w:val="32"/>
              </w:rPr>
              <w:t>- tepelné úpravy pokrmů – příprava základů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D97E9B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012C4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36" w:rsidRPr="00051036" w:rsidRDefault="00051036" w:rsidP="00051036">
            <w:pPr>
              <w:pStyle w:val="Obsahtabulky"/>
              <w:snapToGrid w:val="0"/>
              <w:rPr>
                <w:rFonts w:eastAsia="Times New Roman"/>
                <w:kern w:val="0"/>
                <w:sz w:val="32"/>
                <w:szCs w:val="32"/>
              </w:rPr>
            </w:pPr>
            <w:r w:rsidRPr="00051036">
              <w:rPr>
                <w:rFonts w:eastAsia="Times New Roman"/>
                <w:kern w:val="0"/>
                <w:sz w:val="32"/>
                <w:szCs w:val="32"/>
              </w:rPr>
              <w:t xml:space="preserve">Upevňování dovedností </w:t>
            </w:r>
          </w:p>
          <w:p w:rsidR="00051036" w:rsidRPr="00051036" w:rsidRDefault="00051036" w:rsidP="00051036">
            <w:pPr>
              <w:pStyle w:val="Obsahtabulky"/>
              <w:snapToGrid w:val="0"/>
              <w:rPr>
                <w:rFonts w:eastAsia="Times New Roman"/>
                <w:kern w:val="0"/>
                <w:sz w:val="32"/>
                <w:szCs w:val="32"/>
              </w:rPr>
            </w:pPr>
            <w:r w:rsidRPr="00051036">
              <w:rPr>
                <w:rFonts w:eastAsia="Times New Roman"/>
                <w:kern w:val="0"/>
                <w:sz w:val="32"/>
                <w:szCs w:val="32"/>
              </w:rPr>
              <w:t>Hovězí maso - vaření, pečení, dušení</w:t>
            </w:r>
          </w:p>
          <w:p w:rsidR="00012C40" w:rsidRPr="00051036" w:rsidRDefault="00051036" w:rsidP="00051036">
            <w:pPr>
              <w:spacing w:line="24" w:lineRule="atLeast"/>
              <w:rPr>
                <w:sz w:val="32"/>
                <w:szCs w:val="32"/>
              </w:rPr>
            </w:pPr>
            <w:r w:rsidRPr="00051036">
              <w:rPr>
                <w:sz w:val="32"/>
                <w:szCs w:val="32"/>
              </w:rPr>
              <w:t>- úprava vnitřností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7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D97E9B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12C4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C" w:rsidRPr="00012C40" w:rsidRDefault="00C5269E" w:rsidP="00C5269E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statní svátek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C5269E" w:rsidTr="00DA77CF">
        <w:trPr>
          <w:trHeight w:val="7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9E" w:rsidRDefault="00D97E9B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18.5</w:t>
            </w:r>
            <w:r w:rsidR="00C5269E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36" w:rsidRPr="00051036" w:rsidRDefault="00051036" w:rsidP="00051036">
            <w:pPr>
              <w:pStyle w:val="Obsahtabulky"/>
              <w:snapToGrid w:val="0"/>
              <w:rPr>
                <w:rFonts w:eastAsia="Times New Roman"/>
                <w:kern w:val="0"/>
                <w:sz w:val="32"/>
                <w:szCs w:val="32"/>
              </w:rPr>
            </w:pPr>
            <w:r w:rsidRPr="00051036">
              <w:rPr>
                <w:rFonts w:eastAsia="Times New Roman"/>
                <w:kern w:val="0"/>
                <w:sz w:val="32"/>
                <w:szCs w:val="32"/>
              </w:rPr>
              <w:t xml:space="preserve">Upevňování dovedností </w:t>
            </w:r>
          </w:p>
          <w:p w:rsidR="00051036" w:rsidRPr="00051036" w:rsidRDefault="00051036" w:rsidP="00051036">
            <w:pPr>
              <w:pStyle w:val="Obsahtabulky"/>
              <w:snapToGrid w:val="0"/>
              <w:rPr>
                <w:rFonts w:eastAsia="Times New Roman" w:cs="Arial"/>
                <w:kern w:val="0"/>
                <w:sz w:val="32"/>
                <w:szCs w:val="32"/>
              </w:rPr>
            </w:pPr>
            <w:r w:rsidRPr="00051036">
              <w:rPr>
                <w:rFonts w:eastAsia="Times New Roman" w:cs="Arial"/>
                <w:kern w:val="0"/>
                <w:sz w:val="32"/>
                <w:szCs w:val="32"/>
              </w:rPr>
              <w:t>Telecí maso</w:t>
            </w:r>
          </w:p>
          <w:p w:rsidR="00051036" w:rsidRPr="00051036" w:rsidRDefault="00051036" w:rsidP="00051036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051036">
              <w:rPr>
                <w:rFonts w:eastAsia="Times New Roman" w:cs="Arial"/>
                <w:kern w:val="0"/>
                <w:sz w:val="32"/>
                <w:szCs w:val="32"/>
              </w:rPr>
              <w:t>- příprava a předběžná úprava potravin</w:t>
            </w:r>
          </w:p>
          <w:p w:rsidR="00C5269E" w:rsidRPr="00C5269E" w:rsidRDefault="00051036" w:rsidP="00B508FD">
            <w:pPr>
              <w:pStyle w:val="Obsahtabulky"/>
              <w:rPr>
                <w:rFonts w:cs="Arial"/>
                <w:sz w:val="32"/>
                <w:szCs w:val="32"/>
              </w:rPr>
            </w:pPr>
            <w:r w:rsidRPr="00051036">
              <w:rPr>
                <w:rFonts w:eastAsia="Times New Roman" w:cs="Arial"/>
                <w:kern w:val="0"/>
                <w:sz w:val="32"/>
                <w:szCs w:val="32"/>
              </w:rPr>
              <w:t>- vaření, zadělávání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9E" w:rsidRDefault="00C5269E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23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D97E9B" w:rsidP="00D97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012C4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36" w:rsidRPr="00051036" w:rsidRDefault="00051036" w:rsidP="00051036">
            <w:pPr>
              <w:pStyle w:val="Obsahtabulky"/>
              <w:snapToGrid w:val="0"/>
              <w:rPr>
                <w:rFonts w:eastAsia="Times New Roman"/>
                <w:kern w:val="0"/>
                <w:sz w:val="32"/>
                <w:szCs w:val="32"/>
              </w:rPr>
            </w:pPr>
            <w:r w:rsidRPr="00051036">
              <w:rPr>
                <w:rFonts w:eastAsia="Times New Roman"/>
                <w:kern w:val="0"/>
                <w:sz w:val="32"/>
                <w:szCs w:val="32"/>
              </w:rPr>
              <w:t xml:space="preserve">Upevňování dovedností </w:t>
            </w:r>
          </w:p>
          <w:p w:rsidR="00051036" w:rsidRPr="00051036" w:rsidRDefault="00051036" w:rsidP="00051036">
            <w:pPr>
              <w:pStyle w:val="Obsahtabulky"/>
              <w:snapToGrid w:val="0"/>
              <w:rPr>
                <w:rFonts w:eastAsia="Times New Roman" w:cs="Arial"/>
                <w:kern w:val="0"/>
                <w:sz w:val="32"/>
                <w:szCs w:val="32"/>
              </w:rPr>
            </w:pPr>
            <w:r w:rsidRPr="00051036">
              <w:rPr>
                <w:rFonts w:eastAsia="Times New Roman" w:cs="Arial"/>
                <w:kern w:val="0"/>
                <w:sz w:val="32"/>
                <w:szCs w:val="32"/>
              </w:rPr>
              <w:t>Telecí maso</w:t>
            </w:r>
          </w:p>
          <w:p w:rsidR="00051036" w:rsidRPr="00051036" w:rsidRDefault="00051036" w:rsidP="00051036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051036">
              <w:rPr>
                <w:rFonts w:eastAsia="Times New Roman" w:cs="Arial"/>
                <w:kern w:val="0"/>
                <w:sz w:val="32"/>
                <w:szCs w:val="32"/>
              </w:rPr>
              <w:t>- dušení, pečení, smažení</w:t>
            </w:r>
          </w:p>
          <w:p w:rsidR="0094296C" w:rsidRPr="00C5269E" w:rsidRDefault="00051036" w:rsidP="00051036">
            <w:pPr>
              <w:pStyle w:val="Obsahtabulky"/>
              <w:rPr>
                <w:rFonts w:cs="Arial"/>
                <w:sz w:val="32"/>
                <w:szCs w:val="32"/>
              </w:rPr>
            </w:pPr>
            <w:r w:rsidRPr="00051036">
              <w:rPr>
                <w:rFonts w:cs="Arial"/>
                <w:sz w:val="32"/>
                <w:szCs w:val="32"/>
              </w:rPr>
              <w:t>- úprava vnitřností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78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94296C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97E9B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</w:t>
            </w:r>
            <w:r w:rsidR="00D97E9B">
              <w:rPr>
                <w:sz w:val="32"/>
                <w:szCs w:val="32"/>
              </w:rPr>
              <w:t>5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D" w:rsidRPr="00B508FD" w:rsidRDefault="00B508FD" w:rsidP="00B508FD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B508FD">
              <w:rPr>
                <w:rFonts w:eastAsia="Times New Roman" w:cs="Arial"/>
                <w:kern w:val="0"/>
                <w:sz w:val="32"/>
                <w:szCs w:val="32"/>
              </w:rPr>
              <w:t xml:space="preserve">Upevňování dovedností </w:t>
            </w:r>
          </w:p>
          <w:p w:rsidR="00B508FD" w:rsidRPr="00B508FD" w:rsidRDefault="00B508FD" w:rsidP="00B508FD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B508FD">
              <w:rPr>
                <w:rFonts w:eastAsia="Times New Roman" w:cs="Arial"/>
                <w:kern w:val="0"/>
                <w:sz w:val="32"/>
                <w:szCs w:val="32"/>
              </w:rPr>
              <w:t>Vepřové maso</w:t>
            </w:r>
          </w:p>
          <w:p w:rsidR="00B508FD" w:rsidRPr="00B508FD" w:rsidRDefault="00B508FD" w:rsidP="00B508FD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B508FD">
              <w:rPr>
                <w:rFonts w:eastAsia="Times New Roman" w:cs="Arial"/>
                <w:kern w:val="0"/>
                <w:sz w:val="32"/>
                <w:szCs w:val="32"/>
              </w:rPr>
              <w:t>- příprava a předběžná úprava potravin</w:t>
            </w:r>
          </w:p>
          <w:p w:rsidR="0094296C" w:rsidRPr="00012C40" w:rsidRDefault="00B508FD" w:rsidP="00B508FD">
            <w:pPr>
              <w:pStyle w:val="Odstavecseseznamem"/>
              <w:numPr>
                <w:ilvl w:val="0"/>
                <w:numId w:val="4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vaření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38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012C40" w:rsidP="00D97E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  <w:r w:rsidR="00D97E9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  <w:r w:rsidR="00D97E9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FD" w:rsidRPr="00B508FD" w:rsidRDefault="00B508FD" w:rsidP="00B508FD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B508FD">
              <w:rPr>
                <w:rFonts w:eastAsia="Times New Roman" w:cs="Arial"/>
                <w:kern w:val="0"/>
                <w:sz w:val="32"/>
                <w:szCs w:val="32"/>
              </w:rPr>
              <w:t xml:space="preserve">Upevňování dovedností </w:t>
            </w:r>
          </w:p>
          <w:p w:rsidR="00B508FD" w:rsidRPr="00B508FD" w:rsidRDefault="00B508FD" w:rsidP="00B508FD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B508FD">
              <w:rPr>
                <w:rFonts w:eastAsia="Times New Roman" w:cs="Arial"/>
                <w:kern w:val="0"/>
                <w:sz w:val="32"/>
                <w:szCs w:val="32"/>
              </w:rPr>
              <w:t>Vepřové maso</w:t>
            </w:r>
          </w:p>
          <w:p w:rsidR="0094296C" w:rsidRPr="00A82FCF" w:rsidRDefault="00B508FD" w:rsidP="00B508FD">
            <w:pPr>
              <w:pStyle w:val="Obsahtabulky"/>
              <w:rPr>
                <w:rFonts w:cs="Arial"/>
                <w:sz w:val="32"/>
                <w:szCs w:val="32"/>
              </w:rPr>
            </w:pPr>
            <w:r w:rsidRPr="00B508FD">
              <w:rPr>
                <w:rFonts w:eastAsia="Times New Roman" w:cs="Arial"/>
                <w:kern w:val="0"/>
                <w:sz w:val="32"/>
                <w:szCs w:val="32"/>
              </w:rPr>
              <w:t xml:space="preserve">- </w:t>
            </w:r>
            <w:r>
              <w:rPr>
                <w:rFonts w:eastAsia="Times New Roman" w:cs="Arial"/>
                <w:kern w:val="0"/>
                <w:sz w:val="32"/>
                <w:szCs w:val="32"/>
              </w:rPr>
              <w:t>dušení a pečení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  <w:tr w:rsidR="00012C40" w:rsidTr="00DA77CF">
        <w:trPr>
          <w:trHeight w:val="51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Default="0094296C" w:rsidP="00C526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97E9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D97E9B">
              <w:rPr>
                <w:sz w:val="32"/>
                <w:szCs w:val="32"/>
              </w:rPr>
              <w:t>5</w:t>
            </w:r>
            <w:r w:rsidR="00012C40">
              <w:rPr>
                <w:sz w:val="32"/>
                <w:szCs w:val="32"/>
              </w:rPr>
              <w:t>.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FD" w:rsidRPr="00B508FD" w:rsidRDefault="00B508FD" w:rsidP="00B508FD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B508FD">
              <w:rPr>
                <w:rFonts w:eastAsia="Times New Roman" w:cs="Arial"/>
                <w:kern w:val="0"/>
                <w:sz w:val="32"/>
                <w:szCs w:val="32"/>
              </w:rPr>
              <w:t xml:space="preserve">Upevňování dovedností </w:t>
            </w:r>
          </w:p>
          <w:p w:rsidR="00B508FD" w:rsidRPr="00B508FD" w:rsidRDefault="00B508FD" w:rsidP="00B508FD">
            <w:pPr>
              <w:pStyle w:val="Obsahtabulky"/>
              <w:rPr>
                <w:rFonts w:eastAsia="Times New Roman" w:cs="Arial"/>
                <w:kern w:val="0"/>
                <w:sz w:val="32"/>
                <w:szCs w:val="32"/>
              </w:rPr>
            </w:pPr>
            <w:r w:rsidRPr="00B508FD">
              <w:rPr>
                <w:rFonts w:eastAsia="Times New Roman" w:cs="Arial"/>
                <w:kern w:val="0"/>
                <w:sz w:val="32"/>
                <w:szCs w:val="32"/>
              </w:rPr>
              <w:t>Vepřové maso</w:t>
            </w:r>
          </w:p>
          <w:p w:rsidR="0094296C" w:rsidRPr="00A82FCF" w:rsidRDefault="00B508FD" w:rsidP="00B508FD">
            <w:pPr>
              <w:pStyle w:val="Obsahtabulky"/>
              <w:rPr>
                <w:rFonts w:cs="Arial"/>
                <w:sz w:val="32"/>
                <w:szCs w:val="32"/>
              </w:rPr>
            </w:pPr>
            <w:r w:rsidRPr="00B508FD">
              <w:rPr>
                <w:rFonts w:eastAsia="Times New Roman" w:cs="Arial"/>
                <w:kern w:val="0"/>
                <w:sz w:val="32"/>
                <w:szCs w:val="32"/>
              </w:rPr>
              <w:t xml:space="preserve">- </w:t>
            </w:r>
            <w:r>
              <w:rPr>
                <w:rFonts w:eastAsia="Times New Roman" w:cs="Arial"/>
                <w:kern w:val="0"/>
                <w:sz w:val="32"/>
                <w:szCs w:val="32"/>
              </w:rPr>
              <w:t>smažení a úprava vnitřností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012C40">
            <w:pPr>
              <w:rPr>
                <w:sz w:val="32"/>
                <w:szCs w:val="32"/>
              </w:rPr>
            </w:pPr>
          </w:p>
        </w:tc>
      </w:tr>
    </w:tbl>
    <w:p w:rsidR="004B24F7" w:rsidRDefault="004B24F7" w:rsidP="004B24F7">
      <w:pPr>
        <w:rPr>
          <w:b/>
          <w:sz w:val="28"/>
          <w:szCs w:val="28"/>
        </w:rPr>
      </w:pPr>
    </w:p>
    <w:p w:rsidR="004B24F7" w:rsidRDefault="004B24F7" w:rsidP="004B24F7"/>
    <w:p w:rsidR="008E740A" w:rsidRDefault="008E740A"/>
    <w:sectPr w:rsidR="008E740A" w:rsidSect="0075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0AA" w:rsidRDefault="00A250AA" w:rsidP="003722C8">
      <w:r>
        <w:separator/>
      </w:r>
    </w:p>
  </w:endnote>
  <w:endnote w:type="continuationSeparator" w:id="0">
    <w:p w:rsidR="00A250AA" w:rsidRDefault="00A250AA" w:rsidP="0037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0AA" w:rsidRDefault="00A250AA" w:rsidP="003722C8">
      <w:r>
        <w:separator/>
      </w:r>
    </w:p>
  </w:footnote>
  <w:footnote w:type="continuationSeparator" w:id="0">
    <w:p w:rsidR="00A250AA" w:rsidRDefault="00A250AA" w:rsidP="00372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211"/>
    <w:multiLevelType w:val="hybridMultilevel"/>
    <w:tmpl w:val="70061C52"/>
    <w:lvl w:ilvl="0" w:tplc="FED27CFC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4C701C91"/>
    <w:multiLevelType w:val="hybridMultilevel"/>
    <w:tmpl w:val="32347E8C"/>
    <w:lvl w:ilvl="0" w:tplc="1728A9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3C80"/>
    <w:multiLevelType w:val="hybridMultilevel"/>
    <w:tmpl w:val="4A6C9618"/>
    <w:lvl w:ilvl="0" w:tplc="59BC0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A37DB"/>
    <w:multiLevelType w:val="hybridMultilevel"/>
    <w:tmpl w:val="596ABCF6"/>
    <w:lvl w:ilvl="0" w:tplc="5BD4471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F7"/>
    <w:rsid w:val="00012C40"/>
    <w:rsid w:val="00051036"/>
    <w:rsid w:val="000C4021"/>
    <w:rsid w:val="001B4071"/>
    <w:rsid w:val="00212B24"/>
    <w:rsid w:val="002327BA"/>
    <w:rsid w:val="002E51E5"/>
    <w:rsid w:val="00347B36"/>
    <w:rsid w:val="003722C8"/>
    <w:rsid w:val="003D788F"/>
    <w:rsid w:val="004276AD"/>
    <w:rsid w:val="00444E1E"/>
    <w:rsid w:val="004461C0"/>
    <w:rsid w:val="00454F6C"/>
    <w:rsid w:val="004B1D4D"/>
    <w:rsid w:val="004B24F7"/>
    <w:rsid w:val="00510510"/>
    <w:rsid w:val="0066672B"/>
    <w:rsid w:val="00754DF2"/>
    <w:rsid w:val="008D1DF0"/>
    <w:rsid w:val="008D36EB"/>
    <w:rsid w:val="008E740A"/>
    <w:rsid w:val="00902B12"/>
    <w:rsid w:val="0094296C"/>
    <w:rsid w:val="009A6A04"/>
    <w:rsid w:val="00A250AA"/>
    <w:rsid w:val="00A26C96"/>
    <w:rsid w:val="00A82FCF"/>
    <w:rsid w:val="00B508FD"/>
    <w:rsid w:val="00C409E0"/>
    <w:rsid w:val="00C5269E"/>
    <w:rsid w:val="00C93817"/>
    <w:rsid w:val="00CF6FE4"/>
    <w:rsid w:val="00D30C22"/>
    <w:rsid w:val="00D40DE8"/>
    <w:rsid w:val="00D97E9B"/>
    <w:rsid w:val="00DA77CF"/>
    <w:rsid w:val="00EB1993"/>
    <w:rsid w:val="00FC057A"/>
    <w:rsid w:val="00FC1CFF"/>
    <w:rsid w:val="00FF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4B24F7"/>
    <w:pPr>
      <w:widowControl w:val="0"/>
      <w:suppressLineNumbers/>
      <w:suppressAutoHyphens/>
    </w:pPr>
    <w:rPr>
      <w:rFonts w:eastAsia="Lucida Sans Unicode"/>
      <w:kern w:val="2"/>
    </w:rPr>
  </w:style>
  <w:style w:type="table" w:styleId="Mkatabulky">
    <w:name w:val="Table Grid"/>
    <w:basedOn w:val="Normlntabulka"/>
    <w:rsid w:val="004B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22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22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2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9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4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Tůma</dc:creator>
  <cp:lastModifiedBy>Jenda</cp:lastModifiedBy>
  <cp:revision>2</cp:revision>
  <cp:lastPrinted>2018-02-28T13:56:00Z</cp:lastPrinted>
  <dcterms:created xsi:type="dcterms:W3CDTF">2020-05-10T19:07:00Z</dcterms:created>
  <dcterms:modified xsi:type="dcterms:W3CDTF">2020-05-10T19:07:00Z</dcterms:modified>
</cp:coreProperties>
</file>